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151CF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МОЛОКОВСКОГО </w:t>
            </w:r>
            <w:r w:rsidR="006C7E14" w:rsidRPr="006C7E1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37326C" w:rsidP="00A4434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13 </w:t>
            </w:r>
            <w:r w:rsidR="00A4434C">
              <w:rPr>
                <w:rFonts w:ascii="Times New Roman" w:hAnsi="Times New Roman"/>
                <w:bCs/>
                <w:sz w:val="28"/>
              </w:rPr>
              <w:t>августа</w:t>
            </w:r>
            <w:r w:rsidR="00246FA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51CF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A4434C">
              <w:rPr>
                <w:rFonts w:ascii="Times New Roman" w:hAnsi="Times New Roman"/>
                <w:bCs/>
                <w:sz w:val="28"/>
              </w:rPr>
              <w:t>2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1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</w:t>
            </w:r>
            <w:r w:rsidR="00F05BDA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A4434C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18/</w:t>
            </w:r>
            <w:r w:rsidR="0037326C">
              <w:rPr>
                <w:rFonts w:ascii="Times New Roman" w:hAnsi="Times New Roman"/>
                <w:bCs/>
                <w:sz w:val="28"/>
              </w:rPr>
              <w:t>108-5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151CF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Молоково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35F1" w:rsidRDefault="00BA35F1" w:rsidP="00BA35F1">
      <w:pPr>
        <w:jc w:val="center"/>
        <w:rPr>
          <w:b/>
          <w:bCs/>
          <w:szCs w:val="24"/>
        </w:rPr>
      </w:pPr>
    </w:p>
    <w:p w:rsidR="0039796B" w:rsidRPr="00393147" w:rsidRDefault="006C7E14" w:rsidP="0039314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A35F1">
        <w:rPr>
          <w:rFonts w:ascii="Times New Roman" w:hAnsi="Times New Roman"/>
          <w:b/>
          <w:bCs/>
          <w:sz w:val="28"/>
          <w:szCs w:val="28"/>
        </w:rPr>
        <w:t xml:space="preserve">О порядке изготовления, уточнения и использования второго экземпляра списка избирателей для проведения голосования на </w:t>
      </w:r>
      <w:r w:rsidR="00A8732B" w:rsidRPr="00BA35F1">
        <w:rPr>
          <w:rFonts w:ascii="Times New Roman" w:hAnsi="Times New Roman"/>
          <w:b/>
          <w:bCs/>
          <w:sz w:val="28"/>
          <w:szCs w:val="28"/>
        </w:rPr>
        <w:t>выборах</w:t>
      </w:r>
      <w:r w:rsidR="00BA35F1">
        <w:rPr>
          <w:rFonts w:ascii="Times New Roman" w:hAnsi="Times New Roman"/>
          <w:b/>
          <w:bCs/>
          <w:sz w:val="28"/>
          <w:szCs w:val="28"/>
        </w:rPr>
        <w:t xml:space="preserve"> депутатов </w:t>
      </w:r>
      <w:r w:rsidR="00A4434C">
        <w:rPr>
          <w:rFonts w:ascii="Times New Roman" w:hAnsi="Times New Roman"/>
          <w:b/>
          <w:bCs/>
          <w:sz w:val="28"/>
          <w:szCs w:val="28"/>
        </w:rPr>
        <w:t>Думы</w:t>
      </w:r>
      <w:r w:rsidR="0039796B">
        <w:rPr>
          <w:rFonts w:ascii="Times New Roman" w:hAnsi="Times New Roman"/>
          <w:b/>
          <w:sz w:val="28"/>
        </w:rPr>
        <w:t xml:space="preserve"> </w:t>
      </w:r>
      <w:r w:rsidR="0039796B" w:rsidRPr="008F5C61">
        <w:rPr>
          <w:rFonts w:ascii="Times New Roman" w:hAnsi="Times New Roman"/>
          <w:b/>
          <w:sz w:val="28"/>
          <w:szCs w:val="28"/>
        </w:rPr>
        <w:t>Молоковского</w:t>
      </w:r>
      <w:r w:rsidR="00A4434C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39796B" w:rsidRPr="008F5C61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="00A4434C">
        <w:rPr>
          <w:rFonts w:ascii="Times New Roman" w:hAnsi="Times New Roman"/>
          <w:b/>
          <w:sz w:val="28"/>
          <w:szCs w:val="28"/>
        </w:rPr>
        <w:t>первого</w:t>
      </w:r>
      <w:r w:rsidR="0039796B" w:rsidRPr="008F5C61">
        <w:rPr>
          <w:rFonts w:ascii="Times New Roman" w:hAnsi="Times New Roman"/>
          <w:b/>
          <w:sz w:val="28"/>
          <w:szCs w:val="28"/>
        </w:rPr>
        <w:t xml:space="preserve"> созыва</w:t>
      </w:r>
      <w:r w:rsidR="00393147">
        <w:rPr>
          <w:rFonts w:ascii="Times New Roman" w:hAnsi="Times New Roman"/>
          <w:b/>
          <w:sz w:val="28"/>
          <w:szCs w:val="28"/>
        </w:rPr>
        <w:t xml:space="preserve"> </w:t>
      </w:r>
      <w:r w:rsidR="00A4434C">
        <w:rPr>
          <w:rFonts w:ascii="Times New Roman" w:hAnsi="Times New Roman"/>
          <w:b/>
          <w:sz w:val="28"/>
          <w:szCs w:val="28"/>
        </w:rPr>
        <w:t>1</w:t>
      </w:r>
      <w:r w:rsidR="00393147">
        <w:rPr>
          <w:rFonts w:ascii="Times New Roman" w:hAnsi="Times New Roman"/>
          <w:b/>
          <w:sz w:val="28"/>
          <w:szCs w:val="28"/>
        </w:rPr>
        <w:t>9</w:t>
      </w:r>
      <w:r w:rsidR="0039796B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39796B" w:rsidRPr="008F5C61">
        <w:rPr>
          <w:rFonts w:ascii="Times New Roman" w:hAnsi="Times New Roman"/>
          <w:b/>
          <w:sz w:val="28"/>
          <w:szCs w:val="28"/>
        </w:rPr>
        <w:t>20</w:t>
      </w:r>
      <w:r w:rsidR="00A4434C">
        <w:rPr>
          <w:rFonts w:ascii="Times New Roman" w:hAnsi="Times New Roman"/>
          <w:b/>
          <w:sz w:val="28"/>
          <w:szCs w:val="28"/>
        </w:rPr>
        <w:t>2</w:t>
      </w:r>
      <w:r w:rsidR="0039796B" w:rsidRPr="008F5C61">
        <w:rPr>
          <w:rFonts w:ascii="Times New Roman" w:hAnsi="Times New Roman"/>
          <w:b/>
          <w:sz w:val="28"/>
          <w:szCs w:val="28"/>
        </w:rPr>
        <w:t>1 года</w:t>
      </w:r>
    </w:p>
    <w:p w:rsidR="006C7E14" w:rsidRDefault="006C7E14" w:rsidP="00182AED">
      <w:pPr>
        <w:pStyle w:val="a3"/>
        <w:tabs>
          <w:tab w:val="left" w:pos="0"/>
        </w:tabs>
        <w:spacing w:before="360" w:line="312" w:lineRule="auto"/>
        <w:ind w:left="0" w:right="0" w:firstLine="720"/>
        <w:jc w:val="both"/>
      </w:pPr>
      <w:r>
        <w:rPr>
          <w:b w:val="0"/>
          <w:bCs w:val="0"/>
        </w:rPr>
        <w:t xml:space="preserve">На основании статей 4, 17, 24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статей 5, 13, 14, </w:t>
      </w:r>
      <w:r w:rsidR="00843AE8">
        <w:rPr>
          <w:b w:val="0"/>
          <w:bCs w:val="0"/>
        </w:rPr>
        <w:t>20</w:t>
      </w:r>
      <w:r>
        <w:rPr>
          <w:b w:val="0"/>
          <w:bCs w:val="0"/>
        </w:rPr>
        <w:t xml:space="preserve"> Избирательного кодекса Тверской области (далее – Кодекс), пункта 1 части 2 статьи 6 Федерального закона «О персональных данных»,</w:t>
      </w:r>
      <w:r w:rsidR="00AE3E9F" w:rsidRPr="00AE3E9F">
        <w:rPr>
          <w:szCs w:val="28"/>
        </w:rPr>
        <w:t xml:space="preserve"> </w:t>
      </w:r>
      <w:r w:rsidR="0039796B">
        <w:rPr>
          <w:b w:val="0"/>
          <w:szCs w:val="28"/>
        </w:rPr>
        <w:t>постановления</w:t>
      </w:r>
      <w:r w:rsidR="0039796B" w:rsidRPr="009423F6">
        <w:rPr>
          <w:b w:val="0"/>
          <w:szCs w:val="28"/>
        </w:rPr>
        <w:t xml:space="preserve"> избирательной комиссии Тверской области от</w:t>
      </w:r>
      <w:r w:rsidR="00A4434C">
        <w:rPr>
          <w:b w:val="0"/>
          <w:szCs w:val="28"/>
        </w:rPr>
        <w:t xml:space="preserve"> </w:t>
      </w:r>
      <w:r w:rsidR="00A4434C" w:rsidRPr="00A4434C">
        <w:rPr>
          <w:b w:val="0"/>
          <w:szCs w:val="28"/>
        </w:rPr>
        <w:t>20.04.2021 г. №218/2941-6</w:t>
      </w:r>
      <w:r w:rsidR="00A4434C" w:rsidRPr="00A4434C">
        <w:rPr>
          <w:b w:val="0"/>
          <w:bCs w:val="0"/>
          <w:szCs w:val="28"/>
        </w:rPr>
        <w:t xml:space="preserve"> «О возложении полномочий избирательной</w:t>
      </w:r>
      <w:r w:rsidR="00A4434C" w:rsidRPr="00A4434C">
        <w:rPr>
          <w:b w:val="0"/>
          <w:bCs w:val="0"/>
        </w:rPr>
        <w:t xml:space="preserve"> комиссии муниципального образования Молоковский муниципальный округ Тверской области на территориальную избирательную комиссию Молоковского района»</w:t>
      </w:r>
      <w:r w:rsidR="00AE3E9F" w:rsidRPr="00A4434C">
        <w:rPr>
          <w:b w:val="0"/>
        </w:rPr>
        <w:t>,</w:t>
      </w:r>
      <w:r>
        <w:rPr>
          <w:b w:val="0"/>
          <w:bCs w:val="0"/>
        </w:rPr>
        <w:t xml:space="preserve"> </w:t>
      </w:r>
      <w:r w:rsidR="00AE3E9F">
        <w:rPr>
          <w:b w:val="0"/>
          <w:bCs w:val="0"/>
        </w:rPr>
        <w:t>т</w:t>
      </w:r>
      <w:r w:rsidR="00843AE8">
        <w:rPr>
          <w:b w:val="0"/>
          <w:bCs w:val="0"/>
        </w:rPr>
        <w:t>ерриториальная и</w:t>
      </w:r>
      <w:r>
        <w:rPr>
          <w:b w:val="0"/>
          <w:bCs w:val="0"/>
        </w:rPr>
        <w:t xml:space="preserve">збирательная комиссия </w:t>
      </w:r>
      <w:r w:rsidR="00B7604C">
        <w:rPr>
          <w:b w:val="0"/>
          <w:bCs w:val="0"/>
        </w:rPr>
        <w:t xml:space="preserve">Молоковского </w:t>
      </w:r>
      <w:r w:rsidR="00843AE8">
        <w:rPr>
          <w:b w:val="0"/>
          <w:bCs w:val="0"/>
        </w:rPr>
        <w:t>района</w:t>
      </w:r>
      <w:r>
        <w:rPr>
          <w:b w:val="0"/>
          <w:bCs w:val="0"/>
        </w:rPr>
        <w:t xml:space="preserve"> </w:t>
      </w:r>
      <w:r>
        <w:rPr>
          <w:spacing w:val="40"/>
          <w:szCs w:val="28"/>
        </w:rPr>
        <w:t>постановляет</w:t>
      </w:r>
      <w:r>
        <w:t>:</w:t>
      </w:r>
    </w:p>
    <w:p w:rsidR="006C7E14" w:rsidRPr="00302AD0" w:rsidRDefault="006C7E14" w:rsidP="00302AD0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2AD0">
        <w:rPr>
          <w:rFonts w:ascii="Times New Roman" w:hAnsi="Times New Roman"/>
          <w:sz w:val="28"/>
          <w:szCs w:val="28"/>
        </w:rPr>
        <w:t>1.</w:t>
      </w:r>
      <w:r w:rsidRPr="00302AD0">
        <w:rPr>
          <w:rFonts w:ascii="Times New Roman" w:hAnsi="Times New Roman"/>
          <w:sz w:val="28"/>
          <w:szCs w:val="28"/>
        </w:rPr>
        <w:tab/>
        <w:t xml:space="preserve">Утвердить порядок изготовления, уточнения и использования второго экземпляра списка избирателей для проведения голосования </w:t>
      </w:r>
      <w:r w:rsidR="00A738F5">
        <w:rPr>
          <w:rFonts w:ascii="Times New Roman" w:hAnsi="Times New Roman"/>
          <w:sz w:val="28"/>
          <w:szCs w:val="28"/>
        </w:rPr>
        <w:t xml:space="preserve">на </w:t>
      </w:r>
      <w:r w:rsidRPr="00302AD0">
        <w:rPr>
          <w:rFonts w:ascii="Times New Roman" w:hAnsi="Times New Roman"/>
          <w:sz w:val="28"/>
          <w:szCs w:val="28"/>
        </w:rPr>
        <w:t xml:space="preserve">выборах </w:t>
      </w:r>
      <w:r w:rsidR="00182AED" w:rsidRPr="00302AD0">
        <w:rPr>
          <w:rFonts w:ascii="Times New Roman" w:hAnsi="Times New Roman"/>
          <w:sz w:val="28"/>
          <w:szCs w:val="28"/>
        </w:rPr>
        <w:t>депутатов</w:t>
      </w:r>
      <w:r w:rsidR="00D066BF" w:rsidRPr="00302AD0">
        <w:rPr>
          <w:rFonts w:ascii="Times New Roman" w:hAnsi="Times New Roman"/>
          <w:sz w:val="28"/>
          <w:szCs w:val="28"/>
        </w:rPr>
        <w:t xml:space="preserve"> </w:t>
      </w:r>
      <w:r w:rsidR="00A4434C">
        <w:rPr>
          <w:rFonts w:ascii="Times New Roman" w:hAnsi="Times New Roman"/>
          <w:sz w:val="28"/>
          <w:szCs w:val="28"/>
        </w:rPr>
        <w:t>Думы</w:t>
      </w:r>
      <w:r w:rsidR="00302AD0" w:rsidRPr="00302AD0">
        <w:rPr>
          <w:rFonts w:ascii="Times New Roman" w:hAnsi="Times New Roman"/>
          <w:sz w:val="28"/>
          <w:szCs w:val="28"/>
        </w:rPr>
        <w:t xml:space="preserve"> Молоковского </w:t>
      </w:r>
      <w:r w:rsidR="00A4434C">
        <w:rPr>
          <w:rFonts w:ascii="Times New Roman" w:hAnsi="Times New Roman"/>
          <w:sz w:val="28"/>
          <w:szCs w:val="28"/>
        </w:rPr>
        <w:t>муниципального округа</w:t>
      </w:r>
      <w:r w:rsidR="00302AD0" w:rsidRPr="00302AD0">
        <w:rPr>
          <w:rFonts w:ascii="Times New Roman" w:hAnsi="Times New Roman"/>
          <w:sz w:val="28"/>
          <w:szCs w:val="28"/>
        </w:rPr>
        <w:t xml:space="preserve"> Тверской области </w:t>
      </w:r>
      <w:r w:rsidR="00A4434C">
        <w:rPr>
          <w:rFonts w:ascii="Times New Roman" w:hAnsi="Times New Roman"/>
          <w:sz w:val="28"/>
          <w:szCs w:val="28"/>
        </w:rPr>
        <w:t>первого</w:t>
      </w:r>
      <w:r w:rsidR="00302AD0" w:rsidRPr="00302AD0">
        <w:rPr>
          <w:rFonts w:ascii="Times New Roman" w:hAnsi="Times New Roman"/>
          <w:sz w:val="28"/>
          <w:szCs w:val="28"/>
        </w:rPr>
        <w:t xml:space="preserve"> созыва</w:t>
      </w:r>
      <w:r w:rsidR="00302AD0">
        <w:rPr>
          <w:rFonts w:ascii="Times New Roman" w:hAnsi="Times New Roman"/>
          <w:sz w:val="28"/>
          <w:szCs w:val="28"/>
        </w:rPr>
        <w:t xml:space="preserve"> </w:t>
      </w:r>
      <w:r w:rsidR="00A4434C">
        <w:rPr>
          <w:rFonts w:ascii="Times New Roman" w:hAnsi="Times New Roman"/>
          <w:sz w:val="28"/>
          <w:szCs w:val="28"/>
        </w:rPr>
        <w:t>1</w:t>
      </w:r>
      <w:r w:rsidR="00393147">
        <w:rPr>
          <w:rFonts w:ascii="Times New Roman" w:hAnsi="Times New Roman"/>
          <w:sz w:val="28"/>
          <w:szCs w:val="28"/>
        </w:rPr>
        <w:t>9</w:t>
      </w:r>
      <w:r w:rsidR="00302AD0" w:rsidRPr="00302AD0">
        <w:rPr>
          <w:rFonts w:ascii="Times New Roman" w:hAnsi="Times New Roman"/>
          <w:sz w:val="28"/>
          <w:szCs w:val="28"/>
        </w:rPr>
        <w:t xml:space="preserve"> сентября 20</w:t>
      </w:r>
      <w:r w:rsidR="00A4434C">
        <w:rPr>
          <w:rFonts w:ascii="Times New Roman" w:hAnsi="Times New Roman"/>
          <w:sz w:val="28"/>
          <w:szCs w:val="28"/>
        </w:rPr>
        <w:t>2</w:t>
      </w:r>
      <w:r w:rsidR="00302AD0" w:rsidRPr="00302AD0">
        <w:rPr>
          <w:rFonts w:ascii="Times New Roman" w:hAnsi="Times New Roman"/>
          <w:sz w:val="28"/>
          <w:szCs w:val="28"/>
        </w:rPr>
        <w:t>1 года</w:t>
      </w:r>
      <w:r w:rsidR="00B7604C" w:rsidRPr="00B7604C">
        <w:rPr>
          <w:szCs w:val="28"/>
        </w:rPr>
        <w:t xml:space="preserve"> </w:t>
      </w:r>
      <w:r w:rsidRPr="00302AD0">
        <w:rPr>
          <w:rFonts w:ascii="Times New Roman" w:hAnsi="Times New Roman"/>
          <w:sz w:val="28"/>
          <w:szCs w:val="28"/>
        </w:rPr>
        <w:t>(прил</w:t>
      </w:r>
      <w:r w:rsidR="00843AE8" w:rsidRPr="00302AD0">
        <w:rPr>
          <w:rFonts w:ascii="Times New Roman" w:hAnsi="Times New Roman"/>
          <w:sz w:val="28"/>
          <w:szCs w:val="28"/>
        </w:rPr>
        <w:t>агается</w:t>
      </w:r>
      <w:r w:rsidRPr="00302AD0">
        <w:rPr>
          <w:rFonts w:ascii="Times New Roman" w:hAnsi="Times New Roman"/>
          <w:sz w:val="28"/>
          <w:szCs w:val="28"/>
        </w:rPr>
        <w:t>).</w:t>
      </w:r>
    </w:p>
    <w:p w:rsidR="00843AE8" w:rsidRPr="00843AE8" w:rsidRDefault="00843AE8" w:rsidP="00182AED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3AE8">
        <w:rPr>
          <w:rFonts w:ascii="Times New Roman" w:hAnsi="Times New Roman"/>
          <w:sz w:val="28"/>
          <w:szCs w:val="28"/>
        </w:rPr>
        <w:t>.</w:t>
      </w:r>
      <w:r w:rsidRPr="00843AE8">
        <w:rPr>
          <w:rFonts w:ascii="Times New Roman" w:hAnsi="Times New Roman"/>
          <w:sz w:val="28"/>
          <w:szCs w:val="28"/>
        </w:rPr>
        <w:tab/>
        <w:t xml:space="preserve">Разместить настоящее постановление на </w:t>
      </w:r>
      <w:r w:rsidR="00D0626A">
        <w:rPr>
          <w:rFonts w:ascii="Times New Roman" w:hAnsi="Times New Roman"/>
          <w:sz w:val="28"/>
          <w:szCs w:val="28"/>
        </w:rPr>
        <w:t>сайте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 w:rsidR="00D0626A">
        <w:rPr>
          <w:rFonts w:ascii="Times New Roman" w:hAnsi="Times New Roman"/>
          <w:sz w:val="28"/>
          <w:szCs w:val="28"/>
        </w:rPr>
        <w:t>т</w:t>
      </w:r>
      <w:r w:rsidRPr="00843AE8">
        <w:rPr>
          <w:rFonts w:ascii="Times New Roman" w:hAnsi="Times New Roman"/>
          <w:sz w:val="28"/>
          <w:szCs w:val="28"/>
        </w:rPr>
        <w:t xml:space="preserve">ерриториальной избирательной комиссии </w:t>
      </w:r>
      <w:r w:rsidR="00B7604C">
        <w:rPr>
          <w:rFonts w:ascii="Times New Roman" w:hAnsi="Times New Roman"/>
          <w:sz w:val="28"/>
          <w:szCs w:val="28"/>
        </w:rPr>
        <w:t xml:space="preserve">Молоковского </w:t>
      </w:r>
      <w:r w:rsidRPr="00843AE8">
        <w:rPr>
          <w:rFonts w:ascii="Times New Roman" w:hAnsi="Times New Roman"/>
          <w:sz w:val="28"/>
          <w:szCs w:val="28"/>
        </w:rPr>
        <w:t>района в информационно-телекоммуникационной сети Интернет.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1980"/>
        <w:gridCol w:w="2700"/>
      </w:tblGrid>
      <w:tr w:rsidR="00F30FCA" w:rsidTr="00F30FCA">
        <w:tc>
          <w:tcPr>
            <w:tcW w:w="4788" w:type="dxa"/>
            <w:hideMark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30FCA">
              <w:rPr>
                <w:rFonts w:ascii="Times New Roman" w:hAnsi="Times New Roman"/>
                <w:sz w:val="28"/>
              </w:rPr>
              <w:t>Председатель</w:t>
            </w:r>
          </w:p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FCA">
              <w:rPr>
                <w:rFonts w:ascii="Times New Roman" w:hAnsi="Times New Roman"/>
                <w:sz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F30FCA" w:rsidRPr="00F30FCA" w:rsidRDefault="00F30FCA" w:rsidP="00F30FCA">
            <w:pPr>
              <w:pStyle w:val="2"/>
              <w:tabs>
                <w:tab w:val="left" w:pos="2232"/>
              </w:tabs>
              <w:spacing w:line="240" w:lineRule="auto"/>
              <w:ind w:right="0"/>
              <w:jc w:val="center"/>
              <w:rPr>
                <w:rFonts w:eastAsiaTheme="minorEastAsia"/>
                <w:bCs/>
                <w:iCs/>
              </w:rPr>
            </w:pPr>
            <w:r w:rsidRPr="00F30FCA">
              <w:rPr>
                <w:rFonts w:eastAsiaTheme="minorEastAsia"/>
                <w:bCs/>
                <w:iCs/>
              </w:rPr>
              <w:t>С.Ю. Афанасьева</w:t>
            </w:r>
          </w:p>
        </w:tc>
      </w:tr>
      <w:tr w:rsidR="00F30FCA" w:rsidTr="00F30FCA">
        <w:tc>
          <w:tcPr>
            <w:tcW w:w="4788" w:type="dxa"/>
            <w:hideMark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30FCA">
              <w:rPr>
                <w:rFonts w:ascii="Times New Roman" w:hAnsi="Times New Roman"/>
                <w:sz w:val="28"/>
              </w:rPr>
              <w:t>Секретарь</w:t>
            </w:r>
          </w:p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FCA">
              <w:rPr>
                <w:rFonts w:ascii="Times New Roman" w:hAnsi="Times New Roman"/>
                <w:sz w:val="28"/>
              </w:rPr>
              <w:t>территориальной избирательной комиссии  Молоковского района</w:t>
            </w: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F30FCA" w:rsidRPr="00F30FCA" w:rsidRDefault="00A4434C" w:rsidP="00A4434C">
            <w:pPr>
              <w:pStyle w:val="2"/>
              <w:spacing w:line="240" w:lineRule="auto"/>
              <w:ind w:right="0"/>
              <w:jc w:val="center"/>
              <w:rPr>
                <w:rFonts w:eastAsiaTheme="minorEastAsia"/>
                <w:bCs/>
                <w:iCs/>
              </w:rPr>
            </w:pPr>
            <w:r>
              <w:rPr>
                <w:rFonts w:eastAsiaTheme="minorEastAsia"/>
                <w:szCs w:val="28"/>
              </w:rPr>
              <w:t>В.М. Саппинен</w:t>
            </w:r>
          </w:p>
        </w:tc>
      </w:tr>
    </w:tbl>
    <w:p w:rsidR="00B7604C" w:rsidRDefault="00B7604C" w:rsidP="00C417AD">
      <w:pPr>
        <w:pStyle w:val="21"/>
        <w:spacing w:before="360" w:line="240" w:lineRule="auto"/>
        <w:jc w:val="both"/>
        <w:rPr>
          <w:szCs w:val="24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5109F2" w:rsidTr="005109F2">
        <w:tc>
          <w:tcPr>
            <w:tcW w:w="4820" w:type="dxa"/>
            <w:hideMark/>
          </w:tcPr>
          <w:p w:rsidR="005109F2" w:rsidRPr="005109F2" w:rsidRDefault="005109F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109F2" w:rsidTr="005109F2">
        <w:tc>
          <w:tcPr>
            <w:tcW w:w="4820" w:type="dxa"/>
            <w:hideMark/>
          </w:tcPr>
          <w:p w:rsidR="005109F2" w:rsidRPr="005109F2" w:rsidRDefault="005109F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>к постановлению территориальной избирательной комиссии Молоковского района</w:t>
            </w:r>
          </w:p>
        </w:tc>
      </w:tr>
      <w:tr w:rsidR="005109F2" w:rsidTr="005109F2">
        <w:tc>
          <w:tcPr>
            <w:tcW w:w="4820" w:type="dxa"/>
            <w:hideMark/>
          </w:tcPr>
          <w:p w:rsidR="005109F2" w:rsidRPr="005109F2" w:rsidRDefault="00246FAE" w:rsidP="0037326C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5109F2">
              <w:rPr>
                <w:rFonts w:ascii="Times New Roman" w:hAnsi="Times New Roman"/>
                <w:i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A4434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37326C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  <w:r w:rsidR="00A4434C">
              <w:rPr>
                <w:rFonts w:ascii="Times New Roman" w:hAnsi="Times New Roman"/>
                <w:i w:val="0"/>
                <w:sz w:val="28"/>
                <w:szCs w:val="28"/>
              </w:rPr>
              <w:t xml:space="preserve"> августа</w:t>
            </w:r>
            <w:r w:rsidR="005109F2"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A4434C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5109F2" w:rsidRPr="005109F2">
              <w:rPr>
                <w:rFonts w:ascii="Times New Roman" w:hAnsi="Times New Roman"/>
                <w:i w:val="0"/>
                <w:sz w:val="28"/>
                <w:szCs w:val="28"/>
              </w:rPr>
              <w:t>1 г</w:t>
            </w:r>
            <w:r w:rsidR="00302AD0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5109F2"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№</w:t>
            </w:r>
            <w:r w:rsidR="004E01B9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A4434C">
              <w:rPr>
                <w:rFonts w:ascii="Times New Roman" w:hAnsi="Times New Roman"/>
                <w:i w:val="0"/>
                <w:sz w:val="28"/>
                <w:szCs w:val="28"/>
              </w:rPr>
              <w:t>18/</w:t>
            </w:r>
            <w:r w:rsidR="0037326C">
              <w:rPr>
                <w:rFonts w:ascii="Times New Roman" w:hAnsi="Times New Roman"/>
                <w:i w:val="0"/>
                <w:sz w:val="28"/>
                <w:szCs w:val="28"/>
              </w:rPr>
              <w:t>108-5</w:t>
            </w:r>
            <w:bookmarkStart w:id="0" w:name="_GoBack"/>
            <w:bookmarkEnd w:id="0"/>
          </w:p>
        </w:tc>
      </w:tr>
    </w:tbl>
    <w:p w:rsidR="005109F2" w:rsidRDefault="005109F2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D0626A" w:rsidRPr="00843AE8" w:rsidRDefault="00D0626A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5109F2" w:rsidRDefault="00843AE8" w:rsidP="00510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9F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93147" w:rsidRDefault="00843AE8" w:rsidP="00302AD0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109F2">
        <w:rPr>
          <w:rFonts w:ascii="Times New Roman" w:hAnsi="Times New Roman"/>
          <w:b/>
          <w:bCs/>
          <w:sz w:val="28"/>
          <w:szCs w:val="28"/>
        </w:rPr>
        <w:t xml:space="preserve"> изготовления, уточнения и использования второго экземпляра списка избирателей для проведения голосования </w:t>
      </w:r>
      <w:r w:rsidR="00D066BF" w:rsidRPr="005109F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109F2" w:rsidRPr="005109F2">
        <w:rPr>
          <w:rFonts w:ascii="Times New Roman" w:hAnsi="Times New Roman"/>
          <w:b/>
          <w:bCs/>
          <w:sz w:val="28"/>
          <w:szCs w:val="28"/>
        </w:rPr>
        <w:t>выборах депутатов</w:t>
      </w:r>
      <w:r w:rsidR="00302AD0" w:rsidRPr="00302AD0">
        <w:rPr>
          <w:rFonts w:ascii="Times New Roman" w:hAnsi="Times New Roman"/>
          <w:b/>
          <w:sz w:val="28"/>
        </w:rPr>
        <w:t xml:space="preserve"> </w:t>
      </w:r>
      <w:r w:rsidR="00A4434C">
        <w:rPr>
          <w:rFonts w:ascii="Times New Roman" w:hAnsi="Times New Roman"/>
          <w:b/>
          <w:sz w:val="28"/>
        </w:rPr>
        <w:t xml:space="preserve">Думы </w:t>
      </w:r>
      <w:r w:rsidR="00302AD0" w:rsidRPr="008F5C61">
        <w:rPr>
          <w:rFonts w:ascii="Times New Roman" w:hAnsi="Times New Roman"/>
          <w:b/>
          <w:sz w:val="28"/>
          <w:szCs w:val="28"/>
        </w:rPr>
        <w:t>Молоковского</w:t>
      </w:r>
      <w:r w:rsidR="00A4434C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302AD0" w:rsidRPr="008F5C61">
        <w:rPr>
          <w:rFonts w:ascii="Times New Roman" w:hAnsi="Times New Roman"/>
          <w:b/>
          <w:sz w:val="28"/>
          <w:szCs w:val="28"/>
        </w:rPr>
        <w:t xml:space="preserve"> Тверской области </w:t>
      </w:r>
    </w:p>
    <w:p w:rsidR="005109F2" w:rsidRDefault="00A4434C" w:rsidP="00302AD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</w:t>
      </w:r>
      <w:r w:rsidR="00302AD0" w:rsidRPr="008F5C61">
        <w:rPr>
          <w:rFonts w:ascii="Times New Roman" w:hAnsi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393147">
        <w:rPr>
          <w:rFonts w:ascii="Times New Roman" w:hAnsi="Times New Roman"/>
          <w:b/>
          <w:sz w:val="28"/>
          <w:szCs w:val="28"/>
        </w:rPr>
        <w:t>9</w:t>
      </w:r>
      <w:r w:rsidR="00302AD0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302AD0" w:rsidRPr="008F5C6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302AD0" w:rsidRPr="008F5C61">
        <w:rPr>
          <w:rFonts w:ascii="Times New Roman" w:hAnsi="Times New Roman"/>
          <w:b/>
          <w:sz w:val="28"/>
          <w:szCs w:val="28"/>
        </w:rPr>
        <w:t>1 года</w:t>
      </w:r>
      <w:r w:rsidR="005109F2" w:rsidRPr="005109F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6DC6" w:rsidRDefault="001B6DC6" w:rsidP="00302AD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DC6" w:rsidRDefault="001B6DC6" w:rsidP="001B6DC6">
      <w:pPr>
        <w:pStyle w:val="21"/>
        <w:spacing w:before="360"/>
        <w:ind w:firstLine="720"/>
        <w:jc w:val="both"/>
        <w:rPr>
          <w:szCs w:val="24"/>
        </w:rPr>
      </w:pPr>
      <w:r>
        <w:rPr>
          <w:szCs w:val="24"/>
        </w:rPr>
        <w:t xml:space="preserve">1. Второй экземпляр списка избирателей изготавливается территориальной избирательной комиссией Молоковского района не позднее,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избирательной </w:t>
      </w:r>
      <w:r w:rsidR="00A67DF7">
        <w:rPr>
          <w:szCs w:val="24"/>
        </w:rPr>
        <w:t>комиссии Молоковского района</w:t>
      </w:r>
      <w:r>
        <w:rPr>
          <w:szCs w:val="24"/>
        </w:rPr>
        <w:t>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3. 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</w:t>
      </w:r>
      <w:r w:rsidRPr="001B6DC6">
        <w:rPr>
          <w:szCs w:val="24"/>
        </w:rPr>
        <w:t xml:space="preserve"> </w:t>
      </w:r>
      <w:r>
        <w:rPr>
          <w:szCs w:val="24"/>
        </w:rPr>
        <w:t>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C87BED" w:rsidRDefault="00C87BED" w:rsidP="00C87BED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Акт составляется в двух экземплярах. Первый экземпляр акта остается в участковой избирательной  комиссии, а второй незамедлительно направляется в территориальную  избирательную комиссию Молоковского района комиссию вместе с обращением участковой комиссии о передаче второго экземпляра списка избирателей.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lastRenderedPageBreak/>
        <w:t>4. Решение об использовании второго экземпляра списка избирателей для голосования на соответствующем избирательном участке принимает  территориальная избирательная комиссия</w:t>
      </w:r>
      <w:r w:rsidR="00C87BED">
        <w:rPr>
          <w:szCs w:val="24"/>
        </w:rPr>
        <w:t xml:space="preserve"> Молоковского района</w:t>
      </w:r>
      <w:r>
        <w:rPr>
          <w:szCs w:val="24"/>
        </w:rPr>
        <w:t>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 избирательной комиссии</w:t>
      </w:r>
      <w:r w:rsidR="00C87BED">
        <w:rPr>
          <w:szCs w:val="24"/>
        </w:rPr>
        <w:t xml:space="preserve"> Молоковского района</w:t>
      </w:r>
      <w:r>
        <w:rPr>
          <w:szCs w:val="24"/>
        </w:rPr>
        <w:t>, заверяется печатью  и по акту передается в соответствующую участковую комиссию.</w:t>
      </w:r>
    </w:p>
    <w:p w:rsidR="001B6DC6" w:rsidRDefault="001B6DC6" w:rsidP="001B6DC6">
      <w:pPr>
        <w:pStyle w:val="21"/>
        <w:ind w:firstLine="720"/>
        <w:jc w:val="both"/>
        <w:rPr>
          <w:szCs w:val="24"/>
        </w:rPr>
      </w:pPr>
      <w:r>
        <w:rPr>
          <w:szCs w:val="24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14.07.2017 № 68/874-6.</w:t>
      </w:r>
    </w:p>
    <w:p w:rsidR="001B6DC6" w:rsidRDefault="001B6DC6" w:rsidP="001B6DC6">
      <w:pPr>
        <w:pStyle w:val="21"/>
        <w:ind w:firstLine="720"/>
        <w:jc w:val="both"/>
      </w:pPr>
      <w: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1B6DC6" w:rsidRDefault="001B6DC6" w:rsidP="001B6DC6">
      <w:pPr>
        <w:pStyle w:val="3"/>
        <w:spacing w:line="360" w:lineRule="auto"/>
        <w:ind w:left="0" w:firstLine="720"/>
      </w:pPr>
    </w:p>
    <w:p w:rsidR="001B6DC6" w:rsidRPr="005109F2" w:rsidRDefault="001B6DC6" w:rsidP="00302AD0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843AE8" w:rsidRDefault="00843AE8" w:rsidP="005109F2">
      <w:pPr>
        <w:pStyle w:val="21"/>
        <w:spacing w:line="240" w:lineRule="auto"/>
        <w:ind w:left="357"/>
        <w:jc w:val="center"/>
        <w:rPr>
          <w:szCs w:val="24"/>
        </w:rPr>
      </w:pPr>
    </w:p>
    <w:sectPr w:rsidR="00843AE8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E14"/>
    <w:rsid w:val="0000660F"/>
    <w:rsid w:val="000105AE"/>
    <w:rsid w:val="0001068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5C02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1CF4"/>
    <w:rsid w:val="001630A6"/>
    <w:rsid w:val="001647F4"/>
    <w:rsid w:val="00164C5D"/>
    <w:rsid w:val="00171C83"/>
    <w:rsid w:val="001731F1"/>
    <w:rsid w:val="00175561"/>
    <w:rsid w:val="00180517"/>
    <w:rsid w:val="001807E9"/>
    <w:rsid w:val="00182AE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DC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6FA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02AD0"/>
    <w:rsid w:val="003039F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57BB1"/>
    <w:rsid w:val="003644BC"/>
    <w:rsid w:val="0037268A"/>
    <w:rsid w:val="0037326C"/>
    <w:rsid w:val="0037527A"/>
    <w:rsid w:val="0039081E"/>
    <w:rsid w:val="00393147"/>
    <w:rsid w:val="0039796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01B9"/>
    <w:rsid w:val="004E3D9B"/>
    <w:rsid w:val="004F317C"/>
    <w:rsid w:val="005109F2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5AF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154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E14"/>
    <w:rsid w:val="006D035B"/>
    <w:rsid w:val="006D240D"/>
    <w:rsid w:val="006E2320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A1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3514"/>
    <w:rsid w:val="00857A5E"/>
    <w:rsid w:val="008678FA"/>
    <w:rsid w:val="0087243D"/>
    <w:rsid w:val="008762F7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10C3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22C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21A1"/>
    <w:rsid w:val="00A41E66"/>
    <w:rsid w:val="00A4234E"/>
    <w:rsid w:val="00A4434C"/>
    <w:rsid w:val="00A4565C"/>
    <w:rsid w:val="00A46B2A"/>
    <w:rsid w:val="00A50C8C"/>
    <w:rsid w:val="00A63A71"/>
    <w:rsid w:val="00A67DF7"/>
    <w:rsid w:val="00A70F0F"/>
    <w:rsid w:val="00A70F59"/>
    <w:rsid w:val="00A72C7C"/>
    <w:rsid w:val="00A738F5"/>
    <w:rsid w:val="00A75157"/>
    <w:rsid w:val="00A814FE"/>
    <w:rsid w:val="00A828EB"/>
    <w:rsid w:val="00A85C77"/>
    <w:rsid w:val="00A8732B"/>
    <w:rsid w:val="00A9271A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10B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3EF3"/>
    <w:rsid w:val="00B66D4B"/>
    <w:rsid w:val="00B712AB"/>
    <w:rsid w:val="00B7604C"/>
    <w:rsid w:val="00B80AD0"/>
    <w:rsid w:val="00B903EA"/>
    <w:rsid w:val="00B92AC5"/>
    <w:rsid w:val="00BA1BF4"/>
    <w:rsid w:val="00BA35F1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7339"/>
    <w:rsid w:val="00C12670"/>
    <w:rsid w:val="00C13A5E"/>
    <w:rsid w:val="00C2025E"/>
    <w:rsid w:val="00C20681"/>
    <w:rsid w:val="00C20E31"/>
    <w:rsid w:val="00C33632"/>
    <w:rsid w:val="00C34B06"/>
    <w:rsid w:val="00C417AD"/>
    <w:rsid w:val="00C55661"/>
    <w:rsid w:val="00C60149"/>
    <w:rsid w:val="00C616A6"/>
    <w:rsid w:val="00C63C8B"/>
    <w:rsid w:val="00C87BED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17E"/>
    <w:rsid w:val="00DF6A40"/>
    <w:rsid w:val="00DF76FF"/>
    <w:rsid w:val="00E03F5B"/>
    <w:rsid w:val="00E05045"/>
    <w:rsid w:val="00E1078B"/>
    <w:rsid w:val="00E10E1D"/>
    <w:rsid w:val="00E11D4E"/>
    <w:rsid w:val="00E12136"/>
    <w:rsid w:val="00E24CBF"/>
    <w:rsid w:val="00E27D6E"/>
    <w:rsid w:val="00E31681"/>
    <w:rsid w:val="00E31B18"/>
    <w:rsid w:val="00E33ED5"/>
    <w:rsid w:val="00E35947"/>
    <w:rsid w:val="00E42DF7"/>
    <w:rsid w:val="00E437AA"/>
    <w:rsid w:val="00E46360"/>
    <w:rsid w:val="00E4678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5BDA"/>
    <w:rsid w:val="00F07190"/>
    <w:rsid w:val="00F073D4"/>
    <w:rsid w:val="00F118D5"/>
    <w:rsid w:val="00F13751"/>
    <w:rsid w:val="00F218B0"/>
    <w:rsid w:val="00F230C8"/>
    <w:rsid w:val="00F233DF"/>
    <w:rsid w:val="00F2775F"/>
    <w:rsid w:val="00F30FCA"/>
    <w:rsid w:val="00F31AB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8DD2"/>
  <w15:docId w15:val="{D05B079D-4D38-415A-9552-CF0CF20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30FCA"/>
    <w:pPr>
      <w:keepNext/>
      <w:widowControl w:val="0"/>
      <w:snapToGrid w:val="0"/>
      <w:spacing w:after="0" w:line="300" w:lineRule="auto"/>
      <w:ind w:right="-283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109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FCA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0"/>
    <w:link w:val="9"/>
    <w:uiPriority w:val="9"/>
    <w:rsid w:val="005109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B6D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6DC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Пользователь Windows</cp:lastModifiedBy>
  <cp:revision>36</cp:revision>
  <cp:lastPrinted>2018-07-22T12:00:00Z</cp:lastPrinted>
  <dcterms:created xsi:type="dcterms:W3CDTF">2016-02-12T11:28:00Z</dcterms:created>
  <dcterms:modified xsi:type="dcterms:W3CDTF">2021-08-09T13:36:00Z</dcterms:modified>
</cp:coreProperties>
</file>